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6366" w:rsidRPr="009E545B" w:rsidRDefault="009E545B" w:rsidP="009E545B">
      <w:pPr>
        <w:jc w:val="center"/>
        <w:rPr>
          <w:rFonts w:hint="eastAsia"/>
          <w:b/>
          <w:sz w:val="36"/>
          <w:szCs w:val="36"/>
        </w:rPr>
      </w:pPr>
      <w:r w:rsidRPr="009E545B">
        <w:rPr>
          <w:rFonts w:hint="eastAsia"/>
          <w:b/>
          <w:sz w:val="36"/>
          <w:szCs w:val="36"/>
        </w:rPr>
        <w:t>材料清单</w:t>
      </w:r>
    </w:p>
    <w:p w:rsidR="009E545B" w:rsidRPr="009E545B" w:rsidRDefault="009E545B" w:rsidP="009E545B">
      <w:pPr>
        <w:rPr>
          <w:sz w:val="32"/>
          <w:szCs w:val="32"/>
        </w:rPr>
      </w:pPr>
      <w:r w:rsidRPr="009E545B">
        <w:rPr>
          <w:sz w:val="32"/>
          <w:szCs w:val="32"/>
        </w:rPr>
        <w:t>(</w:t>
      </w:r>
      <w:proofErr w:type="gramStart"/>
      <w:r w:rsidRPr="009E545B">
        <w:rPr>
          <w:sz w:val="32"/>
          <w:szCs w:val="32"/>
        </w:rPr>
        <w:t>一</w:t>
      </w:r>
      <w:proofErr w:type="gramEnd"/>
      <w:r w:rsidRPr="009E545B">
        <w:rPr>
          <w:sz w:val="32"/>
          <w:szCs w:val="32"/>
        </w:rPr>
        <w:t>)</w:t>
      </w:r>
      <w:r w:rsidRPr="009E545B">
        <w:rPr>
          <w:sz w:val="32"/>
          <w:szCs w:val="32"/>
        </w:rPr>
        <w:t>自有科研育种基地证明或租用科研育种基地的合同复印件</w:t>
      </w:r>
      <w:r w:rsidRPr="009E545B">
        <w:rPr>
          <w:sz w:val="32"/>
          <w:szCs w:val="32"/>
        </w:rPr>
        <w:t>;</w:t>
      </w:r>
    </w:p>
    <w:p w:rsidR="009E545B" w:rsidRPr="009E545B" w:rsidRDefault="009E545B" w:rsidP="009E545B">
      <w:pPr>
        <w:rPr>
          <w:sz w:val="32"/>
          <w:szCs w:val="32"/>
        </w:rPr>
      </w:pPr>
      <w:r w:rsidRPr="009E545B">
        <w:rPr>
          <w:sz w:val="32"/>
          <w:szCs w:val="32"/>
        </w:rPr>
        <w:t>(</w:t>
      </w:r>
      <w:r w:rsidRPr="009E545B">
        <w:rPr>
          <w:sz w:val="32"/>
          <w:szCs w:val="32"/>
        </w:rPr>
        <w:t>二</w:t>
      </w:r>
      <w:r w:rsidRPr="009E545B">
        <w:rPr>
          <w:sz w:val="32"/>
          <w:szCs w:val="32"/>
        </w:rPr>
        <w:t>)</w:t>
      </w:r>
      <w:r w:rsidRPr="009E545B">
        <w:rPr>
          <w:sz w:val="32"/>
          <w:szCs w:val="32"/>
        </w:rPr>
        <w:t>品种试验测试网络和测试点情况说明，以及相应的播种、收获、烘干等设备设施的自有产权证明复印件及实景照片</w:t>
      </w:r>
      <w:r w:rsidRPr="009E545B">
        <w:rPr>
          <w:sz w:val="32"/>
          <w:szCs w:val="32"/>
        </w:rPr>
        <w:t>;</w:t>
      </w:r>
    </w:p>
    <w:p w:rsidR="009E545B" w:rsidRPr="009E545B" w:rsidRDefault="009E545B" w:rsidP="009E545B">
      <w:pPr>
        <w:rPr>
          <w:sz w:val="32"/>
          <w:szCs w:val="32"/>
        </w:rPr>
      </w:pPr>
      <w:r w:rsidRPr="009E545B">
        <w:rPr>
          <w:sz w:val="32"/>
          <w:szCs w:val="32"/>
        </w:rPr>
        <w:t>(</w:t>
      </w:r>
      <w:r w:rsidRPr="009E545B">
        <w:rPr>
          <w:sz w:val="32"/>
          <w:szCs w:val="32"/>
        </w:rPr>
        <w:t>三</w:t>
      </w:r>
      <w:r w:rsidRPr="009E545B">
        <w:rPr>
          <w:sz w:val="32"/>
          <w:szCs w:val="32"/>
        </w:rPr>
        <w:t>)</w:t>
      </w:r>
      <w:r w:rsidRPr="009E545B">
        <w:rPr>
          <w:sz w:val="32"/>
          <w:szCs w:val="32"/>
        </w:rPr>
        <w:t>育种机构、科研投入及育种材料、科研活动等情况说明和证明材料，育种人员基本情况及其企业缴纳的</w:t>
      </w:r>
      <w:proofErr w:type="gramStart"/>
      <w:r w:rsidRPr="009E545B">
        <w:rPr>
          <w:sz w:val="32"/>
          <w:szCs w:val="32"/>
        </w:rPr>
        <w:t>社保证明</w:t>
      </w:r>
      <w:proofErr w:type="gramEnd"/>
      <w:r w:rsidRPr="009E545B">
        <w:rPr>
          <w:sz w:val="32"/>
          <w:szCs w:val="32"/>
        </w:rPr>
        <w:t>复印件</w:t>
      </w:r>
      <w:r w:rsidRPr="009E545B">
        <w:rPr>
          <w:sz w:val="32"/>
          <w:szCs w:val="32"/>
        </w:rPr>
        <w:t>;</w:t>
      </w:r>
    </w:p>
    <w:p w:rsidR="009E545B" w:rsidRPr="009E545B" w:rsidRDefault="009E545B" w:rsidP="009E545B">
      <w:pPr>
        <w:rPr>
          <w:sz w:val="32"/>
          <w:szCs w:val="32"/>
        </w:rPr>
      </w:pPr>
      <w:r w:rsidRPr="009E545B">
        <w:rPr>
          <w:sz w:val="32"/>
          <w:szCs w:val="32"/>
        </w:rPr>
        <w:t>(</w:t>
      </w:r>
      <w:r w:rsidRPr="009E545B">
        <w:rPr>
          <w:sz w:val="32"/>
          <w:szCs w:val="32"/>
        </w:rPr>
        <w:t>四</w:t>
      </w:r>
      <w:r w:rsidRPr="009E545B">
        <w:rPr>
          <w:sz w:val="32"/>
          <w:szCs w:val="32"/>
        </w:rPr>
        <w:t>)</w:t>
      </w:r>
      <w:r w:rsidRPr="009E545B">
        <w:rPr>
          <w:sz w:val="32"/>
          <w:szCs w:val="32"/>
        </w:rPr>
        <w:t>近三年种子生产地点、面积和基地联系人等情况说明和证明材料</w:t>
      </w:r>
      <w:r w:rsidRPr="009E545B">
        <w:rPr>
          <w:sz w:val="32"/>
          <w:szCs w:val="32"/>
        </w:rPr>
        <w:t>;</w:t>
      </w:r>
    </w:p>
    <w:p w:rsidR="009E545B" w:rsidRPr="009E545B" w:rsidRDefault="009E545B" w:rsidP="009E545B">
      <w:pPr>
        <w:rPr>
          <w:sz w:val="32"/>
          <w:szCs w:val="32"/>
        </w:rPr>
      </w:pPr>
      <w:r w:rsidRPr="009E545B">
        <w:rPr>
          <w:sz w:val="32"/>
          <w:szCs w:val="32"/>
        </w:rPr>
        <w:t>(</w:t>
      </w:r>
      <w:r w:rsidRPr="009E545B">
        <w:rPr>
          <w:sz w:val="32"/>
          <w:szCs w:val="32"/>
        </w:rPr>
        <w:t>五</w:t>
      </w:r>
      <w:r w:rsidRPr="009E545B">
        <w:rPr>
          <w:sz w:val="32"/>
          <w:szCs w:val="32"/>
        </w:rPr>
        <w:t>)</w:t>
      </w:r>
      <w:r w:rsidRPr="009E545B">
        <w:rPr>
          <w:sz w:val="32"/>
          <w:szCs w:val="32"/>
        </w:rPr>
        <w:t>种子经营量、经营额及其市场份额的情况说明和证明材料</w:t>
      </w:r>
      <w:r w:rsidRPr="009E545B">
        <w:rPr>
          <w:sz w:val="32"/>
          <w:szCs w:val="32"/>
        </w:rPr>
        <w:t>;</w:t>
      </w:r>
    </w:p>
    <w:p w:rsidR="009E545B" w:rsidRPr="009E545B" w:rsidRDefault="009E545B" w:rsidP="009E545B">
      <w:pPr>
        <w:rPr>
          <w:sz w:val="32"/>
          <w:szCs w:val="32"/>
        </w:rPr>
      </w:pPr>
      <w:r w:rsidRPr="009E545B">
        <w:rPr>
          <w:sz w:val="32"/>
          <w:szCs w:val="32"/>
        </w:rPr>
        <w:t>(</w:t>
      </w:r>
      <w:r w:rsidRPr="009E545B">
        <w:rPr>
          <w:sz w:val="32"/>
          <w:szCs w:val="32"/>
        </w:rPr>
        <w:t>六</w:t>
      </w:r>
      <w:r w:rsidRPr="009E545B">
        <w:rPr>
          <w:sz w:val="32"/>
          <w:szCs w:val="32"/>
        </w:rPr>
        <w:t>)</w:t>
      </w:r>
      <w:r w:rsidRPr="009E545B">
        <w:rPr>
          <w:sz w:val="32"/>
          <w:szCs w:val="32"/>
        </w:rPr>
        <w:t>销售网络和售后服务体系的建设情况。</w:t>
      </w:r>
    </w:p>
    <w:p w:rsidR="009E545B" w:rsidRPr="009E545B" w:rsidRDefault="009E545B">
      <w:pPr>
        <w:rPr>
          <w:sz w:val="32"/>
          <w:szCs w:val="32"/>
        </w:rPr>
      </w:pPr>
    </w:p>
    <w:sectPr w:rsidR="009E545B" w:rsidRPr="009E545B" w:rsidSect="00C363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545B"/>
    <w:rsid w:val="009E545B"/>
    <w:rsid w:val="00C36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36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5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2018-08-31T06:44:00Z</dcterms:created>
  <dcterms:modified xsi:type="dcterms:W3CDTF">2018-08-31T06:46:00Z</dcterms:modified>
</cp:coreProperties>
</file>